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3680" w14:textId="01C893B2" w:rsidR="0081652B" w:rsidRDefault="0081652B" w:rsidP="000559A4">
      <w:pPr>
        <w:tabs>
          <w:tab w:val="left" w:pos="239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D6C007" wp14:editId="03BB9545">
            <wp:simplePos x="0" y="0"/>
            <wp:positionH relativeFrom="column">
              <wp:posOffset>393700</wp:posOffset>
            </wp:positionH>
            <wp:positionV relativeFrom="paragraph">
              <wp:posOffset>-501650</wp:posOffset>
            </wp:positionV>
            <wp:extent cx="1181100" cy="1118226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5" r="16459" b="12324"/>
                    <a:stretch/>
                  </pic:blipFill>
                  <pic:spPr bwMode="auto">
                    <a:xfrm>
                      <a:off x="0" y="0"/>
                      <a:ext cx="1183926" cy="112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BDA58" wp14:editId="57863AE1">
            <wp:simplePos x="0" y="0"/>
            <wp:positionH relativeFrom="column">
              <wp:posOffset>4457700</wp:posOffset>
            </wp:positionH>
            <wp:positionV relativeFrom="paragraph">
              <wp:posOffset>-546100</wp:posOffset>
            </wp:positionV>
            <wp:extent cx="965200" cy="1144905"/>
            <wp:effectExtent l="0" t="0" r="6350" b="0"/>
            <wp:wrapNone/>
            <wp:docPr id="2" name="Imagen 2" descr="9 ideas de Esquimales | polo norte, manualidades de invierno, esqu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ideas de Esquimales | polo norte, manualidades de invierno, esquim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69F4" w14:textId="2AB323C5" w:rsidR="000559A4" w:rsidRPr="0081652B" w:rsidRDefault="000559A4" w:rsidP="000559A4">
      <w:pPr>
        <w:tabs>
          <w:tab w:val="left" w:pos="239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REGLA ORTOGRÁFICA</w:t>
      </w:r>
    </w:p>
    <w:p w14:paraId="5E6101FD" w14:textId="77777777" w:rsidR="00AB1DD7" w:rsidRPr="000559A4" w:rsidRDefault="00AB1DD7" w:rsidP="000559A4">
      <w:pPr>
        <w:tabs>
          <w:tab w:val="left" w:pos="2390"/>
        </w:tabs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59A4" w14:paraId="1677B237" w14:textId="77777777" w:rsidTr="000559A4">
        <w:tc>
          <w:tcPr>
            <w:tcW w:w="4675" w:type="dxa"/>
          </w:tcPr>
          <w:p w14:paraId="4BDD4BEE" w14:textId="7DC3B460" w:rsidR="000559A4" w:rsidRDefault="000559A4" w:rsidP="000559A4">
            <w:pPr>
              <w:tabs>
                <w:tab w:val="left" w:pos="239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USOS DE LA GUE-GUI</w:t>
            </w:r>
          </w:p>
        </w:tc>
        <w:tc>
          <w:tcPr>
            <w:tcW w:w="4675" w:type="dxa"/>
          </w:tcPr>
          <w:p w14:paraId="03B6CA33" w14:textId="5B5BFAA6" w:rsidR="000559A4" w:rsidRDefault="000559A4" w:rsidP="000559A4">
            <w:pPr>
              <w:tabs>
                <w:tab w:val="left" w:pos="239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USOS DE LA QUE QUI</w:t>
            </w:r>
          </w:p>
        </w:tc>
      </w:tr>
      <w:tr w:rsidR="000559A4" w14:paraId="53A71088" w14:textId="77777777" w:rsidTr="000559A4">
        <w:tc>
          <w:tcPr>
            <w:tcW w:w="4675" w:type="dxa"/>
          </w:tcPr>
          <w:p w14:paraId="3A2F3075" w14:textId="77777777" w:rsidR="00AB1DD7" w:rsidRDefault="00AB1DD7" w:rsidP="00AB1DD7">
            <w:pPr>
              <w:pStyle w:val="Prrafodelista"/>
              <w:tabs>
                <w:tab w:val="left" w:pos="2390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1FC89AA2" w14:textId="392777E4" w:rsidR="000559A4" w:rsidRPr="000559A4" w:rsidRDefault="000559A4" w:rsidP="000559A4">
            <w:pPr>
              <w:pStyle w:val="Prrafodelista"/>
              <w:numPr>
                <w:ilvl w:val="0"/>
                <w:numId w:val="4"/>
              </w:numPr>
              <w:tabs>
                <w:tab w:val="left" w:pos="2390"/>
              </w:tabs>
              <w:rPr>
                <w:rFonts w:ascii="Comic Sans MS" w:hAnsi="Comic Sans MS"/>
                <w:sz w:val="24"/>
                <w:szCs w:val="24"/>
              </w:rPr>
            </w:pPr>
            <w:r w:rsidRPr="000559A4">
              <w:rPr>
                <w:rFonts w:ascii="Comic Sans MS" w:hAnsi="Comic Sans MS"/>
                <w:sz w:val="24"/>
                <w:szCs w:val="24"/>
              </w:rPr>
              <w:t xml:space="preserve">Para que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g</w:t>
            </w:r>
            <w:r w:rsidRPr="000559A4">
              <w:rPr>
                <w:rFonts w:ascii="Comic Sans MS" w:hAnsi="Comic Sans MS"/>
                <w:sz w:val="24"/>
                <w:szCs w:val="24"/>
              </w:rPr>
              <w:t xml:space="preserve"> suene fuerte con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 </w:t>
            </w:r>
            <w:r w:rsidRPr="000559A4">
              <w:rPr>
                <w:rFonts w:ascii="Comic Sans MS" w:hAnsi="Comic Sans MS"/>
                <w:sz w:val="24"/>
                <w:szCs w:val="24"/>
              </w:rPr>
              <w:t xml:space="preserve">y con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i</w:t>
            </w:r>
            <w:r w:rsidRPr="000559A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AB1DD7">
              <w:rPr>
                <w:rFonts w:ascii="Comic Sans MS" w:hAnsi="Comic Sans MS"/>
                <w:sz w:val="24"/>
                <w:szCs w:val="24"/>
                <w:u w:val="single"/>
              </w:rPr>
              <w:t>siempre</w:t>
            </w:r>
            <w:r w:rsidRPr="000559A4">
              <w:rPr>
                <w:rFonts w:ascii="Comic Sans MS" w:hAnsi="Comic Sans MS"/>
                <w:sz w:val="24"/>
                <w:szCs w:val="24"/>
              </w:rPr>
              <w:t xml:space="preserve"> debe llevar en el medio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u.</w:t>
            </w:r>
          </w:p>
          <w:p w14:paraId="559F9C45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Ejemplo:</w:t>
            </w:r>
          </w:p>
          <w:p w14:paraId="6AB08262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>itarra</w:t>
            </w:r>
          </w:p>
          <w:p w14:paraId="04C423A8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Espag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>eti</w:t>
            </w:r>
          </w:p>
          <w:p w14:paraId="3DEB1F91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6CD10EC0" w14:textId="77777777" w:rsidR="000559A4" w:rsidRPr="000559A4" w:rsidRDefault="000559A4" w:rsidP="000559A4">
            <w:pPr>
              <w:pStyle w:val="Prrafodelista"/>
              <w:numPr>
                <w:ilvl w:val="0"/>
                <w:numId w:val="4"/>
              </w:numPr>
              <w:tabs>
                <w:tab w:val="left" w:pos="239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Cuando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 xml:space="preserve"> va seguida de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y de la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/>
                <w:sz w:val="24"/>
                <w:szCs w:val="24"/>
              </w:rPr>
              <w:t xml:space="preserve">y suena, es porque lleva unos punticos arriba llamados </w:t>
            </w:r>
            <w:r w:rsidRPr="000559A4">
              <w:rPr>
                <w:rFonts w:ascii="Comic Sans MS" w:hAnsi="Comic Sans MS"/>
                <w:b/>
                <w:bCs/>
                <w:sz w:val="24"/>
                <w:szCs w:val="24"/>
              </w:rPr>
              <w:t>diéresis.</w:t>
            </w:r>
          </w:p>
          <w:p w14:paraId="4BEFA979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Ejemplo:</w:t>
            </w:r>
          </w:p>
          <w:p w14:paraId="0D0EC24E" w14:textId="77777777" w:rsidR="000559A4" w:rsidRDefault="000559A4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g</w:t>
            </w:r>
            <w:r w:rsidR="00AB1DD7"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üi</w:t>
            </w:r>
            <w:r w:rsidR="00AB1DD7">
              <w:rPr>
                <w:rFonts w:ascii="Comic Sans MS" w:hAnsi="Comic Sans MS"/>
                <w:sz w:val="24"/>
                <w:szCs w:val="24"/>
              </w:rPr>
              <w:t>ro</w:t>
            </w:r>
          </w:p>
          <w:p w14:paraId="00F103B2" w14:textId="77777777" w:rsidR="00AB1DD7" w:rsidRDefault="00AB1DD7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güe</w:t>
            </w:r>
            <w:r>
              <w:rPr>
                <w:rFonts w:ascii="Comic Sans MS" w:hAnsi="Comic Sans MS"/>
                <w:sz w:val="24"/>
                <w:szCs w:val="24"/>
              </w:rPr>
              <w:t>ña</w:t>
            </w:r>
          </w:p>
          <w:p w14:paraId="08FC977D" w14:textId="4A963EB8" w:rsidR="00AB1DD7" w:rsidRPr="000559A4" w:rsidRDefault="00AB1DD7" w:rsidP="000559A4">
            <w:pPr>
              <w:tabs>
                <w:tab w:val="left" w:pos="2390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659D8B" w14:textId="5BA1FDE0" w:rsidR="000559A4" w:rsidRDefault="000559A4" w:rsidP="00AB1DD7">
            <w:pPr>
              <w:tabs>
                <w:tab w:val="left" w:pos="2390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2F210CF5" w14:textId="1A1F439F" w:rsidR="00AB1DD7" w:rsidRDefault="00AB1DD7" w:rsidP="00AB1DD7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AB1DD7">
              <w:rPr>
                <w:rFonts w:ascii="Comic Sans MS" w:hAnsi="Comic Sans MS"/>
                <w:sz w:val="24"/>
                <w:szCs w:val="24"/>
              </w:rPr>
              <w:t>La letra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q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AB1DD7">
              <w:rPr>
                <w:rFonts w:ascii="Comic Sans MS" w:hAnsi="Comic Sans MS"/>
                <w:sz w:val="24"/>
                <w:szCs w:val="24"/>
                <w:u w:val="single"/>
              </w:rPr>
              <w:t>siempre</w:t>
            </w:r>
            <w:r w:rsidRPr="00AB1DD7">
              <w:rPr>
                <w:rFonts w:ascii="Comic Sans MS" w:hAnsi="Comic Sans MS"/>
                <w:sz w:val="24"/>
                <w:szCs w:val="24"/>
              </w:rPr>
              <w:t xml:space="preserve"> va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AB1DD7">
              <w:rPr>
                <w:rFonts w:ascii="Comic Sans MS" w:hAnsi="Comic Sans MS"/>
                <w:sz w:val="24"/>
                <w:szCs w:val="24"/>
              </w:rPr>
              <w:t>acompañada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la </w:t>
            </w:r>
            <w:proofErr w:type="gramStart"/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>,  que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no suena.</w:t>
            </w:r>
          </w:p>
          <w:p w14:paraId="3BA7DB43" w14:textId="77777777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Ejemplo:</w:t>
            </w:r>
          </w:p>
          <w:p w14:paraId="5ADF1C08" w14:textId="77777777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Raq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>eta</w:t>
            </w:r>
          </w:p>
          <w:p w14:paraId="734D6A65" w14:textId="3C71DADE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Mosq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>ito</w:t>
            </w:r>
          </w:p>
          <w:p w14:paraId="76E641A6" w14:textId="7A7176AF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E321AA" w14:textId="5170524A" w:rsidR="00AB1DD7" w:rsidRDefault="00AB1DD7" w:rsidP="00AB1DD7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 usa con frecuencia las sílabas 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que-qui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 los diminutivos.</w:t>
            </w:r>
          </w:p>
          <w:p w14:paraId="5D11AEBB" w14:textId="5D9F268B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Ejemplo:</w:t>
            </w:r>
          </w:p>
          <w:p w14:paraId="3D969343" w14:textId="5D61AA66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Coco: co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qui</w:t>
            </w:r>
            <w:r>
              <w:rPr>
                <w:rFonts w:ascii="Comic Sans MS" w:hAnsi="Comic Sans MS"/>
                <w:sz w:val="24"/>
                <w:szCs w:val="24"/>
              </w:rPr>
              <w:t>to</w:t>
            </w:r>
          </w:p>
          <w:p w14:paraId="06D2F708" w14:textId="3B439539" w:rsidR="00AB1DD7" w:rsidRP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Rosca: ros</w:t>
            </w:r>
            <w:r w:rsidRPr="00AB1DD7">
              <w:rPr>
                <w:rFonts w:ascii="Comic Sans MS" w:hAnsi="Comic Sans MS"/>
                <w:b/>
                <w:bCs/>
                <w:sz w:val="24"/>
                <w:szCs w:val="24"/>
              </w:rPr>
              <w:t>qui</w:t>
            </w:r>
            <w:r>
              <w:rPr>
                <w:rFonts w:ascii="Comic Sans MS" w:hAnsi="Comic Sans MS"/>
                <w:sz w:val="24"/>
                <w:szCs w:val="24"/>
              </w:rPr>
              <w:t>ta</w:t>
            </w:r>
          </w:p>
          <w:p w14:paraId="65D13EB2" w14:textId="77777777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7FBD9AC" w14:textId="77777777" w:rsid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4C5007" w14:textId="275F242F" w:rsidR="00AB1DD7" w:rsidRPr="00AB1DD7" w:rsidRDefault="00AB1DD7" w:rsidP="00AB1D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EBD6F8F" w14:textId="2EB1E142" w:rsidR="000559A4" w:rsidRPr="000559A4" w:rsidRDefault="000559A4" w:rsidP="000559A4">
      <w:pPr>
        <w:tabs>
          <w:tab w:val="left" w:pos="2390"/>
        </w:tabs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0559A4" w:rsidRPr="00055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BC0E" w14:textId="77777777" w:rsidR="00AD2BD1" w:rsidRDefault="00AD2BD1" w:rsidP="000559A4">
      <w:r>
        <w:separator/>
      </w:r>
    </w:p>
  </w:endnote>
  <w:endnote w:type="continuationSeparator" w:id="0">
    <w:p w14:paraId="7A6BD486" w14:textId="77777777" w:rsidR="00AD2BD1" w:rsidRDefault="00AD2BD1" w:rsidP="000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C923" w14:textId="77777777" w:rsidR="00AD2BD1" w:rsidRDefault="00AD2BD1" w:rsidP="000559A4">
      <w:r>
        <w:separator/>
      </w:r>
    </w:p>
  </w:footnote>
  <w:footnote w:type="continuationSeparator" w:id="0">
    <w:p w14:paraId="0F2B4D33" w14:textId="77777777" w:rsidR="00AD2BD1" w:rsidRDefault="00AD2BD1" w:rsidP="0005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274"/>
    <w:multiLevelType w:val="hybridMultilevel"/>
    <w:tmpl w:val="31340A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052"/>
    <w:multiLevelType w:val="hybridMultilevel"/>
    <w:tmpl w:val="9B50F41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45F1E"/>
    <w:multiLevelType w:val="hybridMultilevel"/>
    <w:tmpl w:val="9FD2A5F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912C5"/>
    <w:multiLevelType w:val="hybridMultilevel"/>
    <w:tmpl w:val="6A64FD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A4"/>
    <w:rsid w:val="000559A4"/>
    <w:rsid w:val="0081652B"/>
    <w:rsid w:val="009C78E1"/>
    <w:rsid w:val="00AB1DD7"/>
    <w:rsid w:val="00A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307A"/>
  <w15:chartTrackingRefBased/>
  <w15:docId w15:val="{F3C33B66-8444-44AF-9837-8E3F5EF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9A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9A4"/>
  </w:style>
  <w:style w:type="paragraph" w:styleId="Piedepgina">
    <w:name w:val="footer"/>
    <w:basedOn w:val="Normal"/>
    <w:link w:val="PiedepginaCar"/>
    <w:uiPriority w:val="99"/>
    <w:unhideWhenUsed/>
    <w:rsid w:val="000559A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9A4"/>
  </w:style>
  <w:style w:type="table" w:styleId="Tablaconcuadrcula">
    <w:name w:val="Table Grid"/>
    <w:basedOn w:val="Tablanormal"/>
    <w:uiPriority w:val="39"/>
    <w:rsid w:val="0005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2021-09-23T00:08:00Z</dcterms:created>
  <dcterms:modified xsi:type="dcterms:W3CDTF">2021-09-23T00:38:00Z</dcterms:modified>
</cp:coreProperties>
</file>